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4C152A" w:rsidRDefault="006212B9" w:rsidP="00BF5D58">
      <w:pPr>
        <w:jc w:val="both"/>
        <w:rPr>
          <w:rStyle w:val="Forte"/>
          <w:rFonts w:asciiTheme="minorHAnsi" w:hAnsiTheme="minorHAnsi"/>
          <w:b w:val="0"/>
        </w:rPr>
      </w:pPr>
    </w:p>
    <w:p w:rsidR="00BF5D58" w:rsidRPr="004C152A" w:rsidRDefault="00BF5D58" w:rsidP="00F221E7">
      <w:pPr>
        <w:pStyle w:val="Corpodetexto"/>
        <w:rPr>
          <w:rFonts w:asciiTheme="minorHAnsi" w:hAnsiTheme="minorHAnsi"/>
          <w:b/>
          <w:szCs w:val="24"/>
        </w:rPr>
      </w:pPr>
      <w:r w:rsidRPr="004C152A">
        <w:rPr>
          <w:rStyle w:val="Forte"/>
          <w:rFonts w:asciiTheme="minorHAnsi" w:hAnsiTheme="minorHAnsi"/>
          <w:szCs w:val="24"/>
        </w:rPr>
        <w:t xml:space="preserve">Lei </w:t>
      </w:r>
      <w:r w:rsidR="001A081A">
        <w:rPr>
          <w:rStyle w:val="Forte"/>
          <w:rFonts w:asciiTheme="minorHAnsi" w:hAnsiTheme="minorHAnsi"/>
          <w:szCs w:val="24"/>
        </w:rPr>
        <w:t xml:space="preserve">Municipal </w:t>
      </w:r>
      <w:r w:rsidRPr="004C152A">
        <w:rPr>
          <w:rStyle w:val="Forte"/>
          <w:rFonts w:asciiTheme="minorHAnsi" w:hAnsiTheme="minorHAnsi"/>
          <w:szCs w:val="24"/>
        </w:rPr>
        <w:t xml:space="preserve">n.º </w:t>
      </w:r>
      <w:r w:rsidR="001A081A">
        <w:rPr>
          <w:rStyle w:val="Forte"/>
          <w:rFonts w:asciiTheme="minorHAnsi" w:hAnsiTheme="minorHAnsi"/>
          <w:szCs w:val="24"/>
        </w:rPr>
        <w:t>693</w:t>
      </w:r>
      <w:r w:rsidRPr="004C152A">
        <w:rPr>
          <w:rStyle w:val="Forte"/>
          <w:rFonts w:asciiTheme="minorHAnsi" w:hAnsiTheme="minorHAnsi"/>
          <w:szCs w:val="24"/>
        </w:rPr>
        <w:t>/201</w:t>
      </w:r>
      <w:r w:rsidR="00803167" w:rsidRPr="004C152A">
        <w:rPr>
          <w:rStyle w:val="Forte"/>
          <w:rFonts w:asciiTheme="minorHAnsi" w:hAnsiTheme="minorHAnsi"/>
          <w:szCs w:val="24"/>
        </w:rPr>
        <w:t>8</w:t>
      </w:r>
      <w:r w:rsidR="00F221E7" w:rsidRPr="004C152A">
        <w:rPr>
          <w:rStyle w:val="Forte"/>
          <w:rFonts w:asciiTheme="minorHAnsi" w:hAnsiTheme="minorHAnsi"/>
          <w:szCs w:val="24"/>
        </w:rPr>
        <w:t xml:space="preserve"> </w:t>
      </w:r>
      <w:r w:rsidR="00F221E7" w:rsidRPr="004C152A">
        <w:rPr>
          <w:rStyle w:val="Forte"/>
          <w:rFonts w:asciiTheme="minorHAnsi" w:hAnsiTheme="minorHAnsi"/>
          <w:b w:val="0"/>
          <w:szCs w:val="24"/>
        </w:rPr>
        <w:t>d</w:t>
      </w:r>
      <w:r w:rsidRPr="004C152A">
        <w:rPr>
          <w:rStyle w:val="Forte"/>
          <w:rFonts w:asciiTheme="minorHAnsi" w:hAnsiTheme="minorHAnsi"/>
          <w:b w:val="0"/>
          <w:szCs w:val="24"/>
        </w:rPr>
        <w:t xml:space="preserve">e, </w:t>
      </w:r>
      <w:r w:rsidR="001A081A">
        <w:rPr>
          <w:rStyle w:val="Forte"/>
          <w:rFonts w:asciiTheme="minorHAnsi" w:hAnsiTheme="minorHAnsi"/>
          <w:b w:val="0"/>
          <w:szCs w:val="24"/>
        </w:rPr>
        <w:t>30</w:t>
      </w:r>
      <w:r w:rsidRPr="004C152A">
        <w:rPr>
          <w:rFonts w:asciiTheme="minorHAnsi" w:hAnsiTheme="minorHAnsi"/>
          <w:b/>
          <w:szCs w:val="24"/>
        </w:rPr>
        <w:t xml:space="preserve"> </w:t>
      </w:r>
      <w:r w:rsidRPr="004C152A">
        <w:rPr>
          <w:rFonts w:asciiTheme="minorHAnsi" w:hAnsiTheme="minorHAnsi"/>
          <w:szCs w:val="24"/>
        </w:rPr>
        <w:t>de</w:t>
      </w:r>
      <w:r w:rsidRPr="004C152A">
        <w:rPr>
          <w:rStyle w:val="Forte"/>
          <w:rFonts w:asciiTheme="minorHAnsi" w:hAnsiTheme="minorHAnsi"/>
          <w:szCs w:val="24"/>
        </w:rPr>
        <w:t xml:space="preserve"> </w:t>
      </w:r>
      <w:r w:rsidR="00803167" w:rsidRPr="004C152A">
        <w:rPr>
          <w:rStyle w:val="Forte"/>
          <w:rFonts w:asciiTheme="minorHAnsi" w:hAnsiTheme="minorHAnsi"/>
          <w:szCs w:val="24"/>
        </w:rPr>
        <w:t>janeiro</w:t>
      </w:r>
      <w:r w:rsidRPr="004C152A">
        <w:rPr>
          <w:rFonts w:asciiTheme="minorHAnsi" w:hAnsiTheme="minorHAnsi"/>
          <w:b/>
          <w:szCs w:val="24"/>
        </w:rPr>
        <w:t xml:space="preserve"> </w:t>
      </w:r>
      <w:r w:rsidRPr="004C152A">
        <w:rPr>
          <w:rFonts w:asciiTheme="minorHAnsi" w:hAnsiTheme="minorHAnsi"/>
          <w:szCs w:val="24"/>
        </w:rPr>
        <w:t>de 201</w:t>
      </w:r>
      <w:r w:rsidR="00803167" w:rsidRPr="004C152A">
        <w:rPr>
          <w:rFonts w:asciiTheme="minorHAnsi" w:hAnsiTheme="minorHAnsi"/>
          <w:szCs w:val="24"/>
        </w:rPr>
        <w:t>8</w:t>
      </w:r>
      <w:r w:rsidRPr="004C152A">
        <w:rPr>
          <w:rFonts w:asciiTheme="minorHAnsi" w:hAnsiTheme="minorHAnsi"/>
          <w:szCs w:val="24"/>
        </w:rPr>
        <w:t>.</w:t>
      </w:r>
    </w:p>
    <w:p w:rsidR="00BF5D58" w:rsidRPr="004C152A" w:rsidRDefault="00BF5D58" w:rsidP="00BF5D58">
      <w:pPr>
        <w:jc w:val="both"/>
        <w:rPr>
          <w:rFonts w:asciiTheme="minorHAnsi" w:hAnsiTheme="minorHAnsi"/>
          <w:b/>
        </w:rPr>
      </w:pPr>
    </w:p>
    <w:p w:rsidR="00BF5D58" w:rsidRPr="004C152A" w:rsidRDefault="00BF5D58" w:rsidP="00BF5D58">
      <w:pPr>
        <w:jc w:val="both"/>
        <w:rPr>
          <w:rFonts w:asciiTheme="minorHAnsi" w:hAnsiTheme="minorHAnsi"/>
          <w:b/>
        </w:rPr>
      </w:pPr>
    </w:p>
    <w:p w:rsidR="00BF5D58" w:rsidRPr="004C152A" w:rsidRDefault="00BF5D58" w:rsidP="00BF5D58">
      <w:pPr>
        <w:ind w:left="2268"/>
        <w:jc w:val="both"/>
        <w:rPr>
          <w:rFonts w:asciiTheme="minorHAnsi" w:hAnsiTheme="minorHAnsi"/>
          <w:b/>
        </w:rPr>
      </w:pPr>
      <w:r w:rsidRPr="004C152A">
        <w:rPr>
          <w:rFonts w:asciiTheme="minorHAnsi" w:hAnsiTheme="minorHAnsi"/>
          <w:b/>
        </w:rPr>
        <w:t xml:space="preserve">“DISPÕE SOBRE A </w:t>
      </w:r>
      <w:r w:rsidR="00803167" w:rsidRPr="004C152A">
        <w:rPr>
          <w:rFonts w:asciiTheme="minorHAnsi" w:hAnsiTheme="minorHAnsi"/>
          <w:b/>
        </w:rPr>
        <w:t xml:space="preserve">REVOGAÇÃO DA LEI MUNICIPAL Nº 669/2017 E SOBRE A NOVA AUTORIZAÇÃO AO PODER EXECUTIVO PARA ABERTURA DE CRÉDITO ESPECIAL POR </w:t>
      </w:r>
      <w:r w:rsidR="003A497F" w:rsidRPr="004C152A">
        <w:rPr>
          <w:rFonts w:asciiTheme="minorHAnsi" w:hAnsiTheme="minorHAnsi"/>
          <w:b/>
        </w:rPr>
        <w:t>SUPERÁVIT FINANCEIRO</w:t>
      </w:r>
      <w:r w:rsidR="00AF66EA" w:rsidRPr="004C152A">
        <w:rPr>
          <w:rFonts w:asciiTheme="minorHAnsi" w:hAnsiTheme="minorHAnsi"/>
          <w:b/>
        </w:rPr>
        <w:t xml:space="preserve"> E DÁ OUTRAS PROVIDÊNCIAS</w:t>
      </w:r>
      <w:r w:rsidRPr="004C152A">
        <w:rPr>
          <w:rFonts w:asciiTheme="minorHAnsi" w:hAnsiTheme="minorHAnsi"/>
          <w:b/>
        </w:rPr>
        <w:t>”.</w:t>
      </w:r>
    </w:p>
    <w:p w:rsidR="00BF5D58" w:rsidRPr="004C152A" w:rsidRDefault="00BF5D58" w:rsidP="00BF5D58">
      <w:pPr>
        <w:jc w:val="both"/>
        <w:rPr>
          <w:rFonts w:asciiTheme="minorHAnsi" w:hAnsiTheme="minorHAnsi"/>
        </w:rPr>
      </w:pPr>
    </w:p>
    <w:p w:rsidR="00BF5D58" w:rsidRPr="004C152A" w:rsidRDefault="00BF5D58" w:rsidP="00BF5D58">
      <w:pPr>
        <w:ind w:firstLine="1418"/>
        <w:jc w:val="both"/>
        <w:rPr>
          <w:rFonts w:asciiTheme="minorHAnsi" w:eastAsia="Gungsuh" w:hAnsiTheme="minorHAnsi"/>
        </w:rPr>
      </w:pPr>
    </w:p>
    <w:p w:rsidR="00BF5D58" w:rsidRPr="004C152A" w:rsidRDefault="00BF5D58" w:rsidP="00BF5D58">
      <w:pPr>
        <w:ind w:firstLine="1418"/>
        <w:jc w:val="both"/>
        <w:rPr>
          <w:rFonts w:asciiTheme="minorHAnsi" w:hAnsiTheme="minorHAnsi"/>
        </w:rPr>
      </w:pPr>
      <w:r w:rsidRPr="004C152A">
        <w:rPr>
          <w:rFonts w:asciiTheme="minorHAnsi" w:hAnsiTheme="minorHAnsi"/>
        </w:rPr>
        <w:t xml:space="preserve">O Prefeito do Município de </w:t>
      </w:r>
      <w:r w:rsidR="00AF66EA" w:rsidRPr="004C152A">
        <w:rPr>
          <w:rFonts w:asciiTheme="minorHAnsi" w:hAnsiTheme="minorHAnsi"/>
        </w:rPr>
        <w:t>São Felipe d’Oeste</w:t>
      </w:r>
      <w:r w:rsidRPr="004C152A">
        <w:rPr>
          <w:rFonts w:asciiTheme="minorHAnsi" w:hAnsiTheme="minorHAnsi"/>
        </w:rPr>
        <w:t xml:space="preserve">, Estado de Rondônia, </w:t>
      </w:r>
      <w:r w:rsidR="00F5699C" w:rsidRPr="004C152A">
        <w:rPr>
          <w:rFonts w:asciiTheme="minorHAnsi" w:hAnsiTheme="minorHAnsi"/>
        </w:rPr>
        <w:t xml:space="preserve">Marcicrênio da Silva Ferreira, </w:t>
      </w:r>
      <w:r w:rsidRPr="004C152A">
        <w:rPr>
          <w:rFonts w:asciiTheme="minorHAnsi" w:hAnsiTheme="minorHAnsi"/>
        </w:rPr>
        <w:t xml:space="preserve">no uso de suas atribuições legais, </w:t>
      </w:r>
      <w:r w:rsidR="002909B4" w:rsidRPr="004C152A">
        <w:rPr>
          <w:rFonts w:asciiTheme="minorHAnsi" w:hAnsiTheme="minorHAnsi"/>
        </w:rPr>
        <w:t xml:space="preserve">encampadas na Lei Orgânica Municipal </w:t>
      </w:r>
      <w:r w:rsidRPr="004C152A">
        <w:rPr>
          <w:rFonts w:asciiTheme="minorHAnsi" w:hAnsiTheme="minorHAnsi"/>
        </w:rPr>
        <w:t xml:space="preserve">FAZ SABER que </w:t>
      </w:r>
      <w:r w:rsidR="001A081A">
        <w:rPr>
          <w:rFonts w:asciiTheme="minorHAnsi" w:hAnsiTheme="minorHAnsi"/>
        </w:rPr>
        <w:t>a</w:t>
      </w:r>
      <w:r w:rsidRPr="004C152A">
        <w:rPr>
          <w:rFonts w:asciiTheme="minorHAnsi" w:hAnsiTheme="minorHAnsi"/>
        </w:rPr>
        <w:t xml:space="preserve"> CÂMARA MUNICIPAL </w:t>
      </w:r>
      <w:r w:rsidR="001A081A">
        <w:rPr>
          <w:rFonts w:asciiTheme="minorHAnsi" w:hAnsiTheme="minorHAnsi"/>
        </w:rPr>
        <w:t xml:space="preserve">aprovou e fica sancionada a </w:t>
      </w:r>
      <w:r w:rsidRPr="004C152A">
        <w:rPr>
          <w:rFonts w:asciiTheme="minorHAnsi" w:hAnsiTheme="minorHAnsi"/>
        </w:rPr>
        <w:t>seguinte:</w:t>
      </w:r>
    </w:p>
    <w:p w:rsidR="00BF5D58" w:rsidRPr="004C152A" w:rsidRDefault="00BF5D58" w:rsidP="00BF5D58">
      <w:pPr>
        <w:jc w:val="both"/>
        <w:rPr>
          <w:rFonts w:asciiTheme="minorHAnsi" w:hAnsiTheme="minorHAnsi"/>
        </w:rPr>
      </w:pPr>
    </w:p>
    <w:p w:rsidR="00BF5D58" w:rsidRPr="004C152A" w:rsidRDefault="00BF5D58" w:rsidP="001A081A">
      <w:pPr>
        <w:ind w:left="708" w:firstLine="708"/>
        <w:rPr>
          <w:rFonts w:asciiTheme="minorHAnsi" w:hAnsiTheme="minorHAnsi"/>
          <w:b/>
        </w:rPr>
      </w:pPr>
      <w:r w:rsidRPr="004C152A">
        <w:rPr>
          <w:rFonts w:asciiTheme="minorHAnsi" w:hAnsiTheme="minorHAnsi"/>
          <w:b/>
        </w:rPr>
        <w:t>L E I</w:t>
      </w:r>
    </w:p>
    <w:p w:rsidR="00347B6D" w:rsidRPr="004C152A" w:rsidRDefault="00347B6D" w:rsidP="00BF5D58">
      <w:pPr>
        <w:jc w:val="center"/>
        <w:rPr>
          <w:rFonts w:asciiTheme="minorHAnsi" w:hAnsiTheme="minorHAnsi"/>
          <w:b/>
        </w:rPr>
      </w:pPr>
    </w:p>
    <w:p w:rsidR="00064B91" w:rsidRPr="004C152A" w:rsidRDefault="00064B91" w:rsidP="00BF5D58">
      <w:pPr>
        <w:jc w:val="center"/>
        <w:rPr>
          <w:rFonts w:asciiTheme="minorHAnsi" w:hAnsiTheme="minorHAnsi"/>
          <w:b/>
        </w:rPr>
      </w:pPr>
    </w:p>
    <w:p w:rsidR="00803167" w:rsidRPr="004C152A" w:rsidRDefault="00803167" w:rsidP="00BF5D58">
      <w:pPr>
        <w:pStyle w:val="Corpodetexto2"/>
        <w:rPr>
          <w:rStyle w:val="Forte"/>
          <w:rFonts w:asciiTheme="minorHAnsi" w:eastAsia="Arial Narrow" w:hAnsiTheme="minorHAnsi"/>
          <w:b w:val="0"/>
          <w:color w:val="auto"/>
          <w:szCs w:val="24"/>
        </w:rPr>
      </w:pPr>
      <w:r w:rsidRPr="004C152A">
        <w:rPr>
          <w:rStyle w:val="Forte"/>
          <w:rFonts w:asciiTheme="minorHAnsi" w:eastAsia="Arial Narrow" w:hAnsiTheme="minorHAnsi"/>
          <w:b w:val="0"/>
          <w:color w:val="auto"/>
          <w:szCs w:val="24"/>
        </w:rPr>
        <w:tab/>
      </w:r>
      <w:r w:rsidRPr="004C152A">
        <w:rPr>
          <w:rStyle w:val="Forte"/>
          <w:rFonts w:asciiTheme="minorHAnsi" w:eastAsia="Arial Narrow" w:hAnsiTheme="minorHAnsi"/>
          <w:b w:val="0"/>
          <w:color w:val="auto"/>
          <w:szCs w:val="24"/>
        </w:rPr>
        <w:tab/>
        <w:t>Considerando o teor do § 2º do Inciso XI do Artigo 167 da Constituição Federal que diz que são vedados</w:t>
      </w:r>
      <w:r w:rsidR="00EB303C" w:rsidRPr="004C152A">
        <w:rPr>
          <w:rStyle w:val="Forte"/>
          <w:rFonts w:asciiTheme="minorHAnsi" w:eastAsia="Arial Narrow" w:hAnsiTheme="minorHAnsi"/>
          <w:b w:val="0"/>
          <w:color w:val="auto"/>
          <w:szCs w:val="24"/>
        </w:rPr>
        <w:t xml:space="preserve"> os créditos especiais e extraordinários com aprovação anterior aos últimos quatro meses de exercício</w:t>
      </w:r>
      <w:r w:rsidRPr="004C152A">
        <w:rPr>
          <w:rStyle w:val="Forte"/>
          <w:rFonts w:asciiTheme="minorHAnsi" w:eastAsia="Arial Narrow" w:hAnsiTheme="minorHAnsi"/>
          <w:b w:val="0"/>
          <w:color w:val="auto"/>
          <w:szCs w:val="24"/>
        </w:rPr>
        <w:t>:</w:t>
      </w:r>
    </w:p>
    <w:p w:rsidR="00EB303C" w:rsidRPr="004C152A" w:rsidRDefault="00EB303C" w:rsidP="00BF5D58">
      <w:pPr>
        <w:pStyle w:val="Corpodetexto2"/>
        <w:rPr>
          <w:rStyle w:val="Forte"/>
          <w:rFonts w:asciiTheme="minorHAnsi" w:eastAsia="Arial Narrow" w:hAnsiTheme="minorHAnsi"/>
          <w:b w:val="0"/>
          <w:color w:val="auto"/>
          <w:szCs w:val="24"/>
        </w:rPr>
      </w:pPr>
    </w:p>
    <w:p w:rsidR="00EB303C" w:rsidRPr="004C152A" w:rsidRDefault="00EB303C" w:rsidP="00BF5D58">
      <w:pPr>
        <w:pStyle w:val="Corpodetexto2"/>
        <w:rPr>
          <w:rStyle w:val="Forte"/>
          <w:rFonts w:asciiTheme="minorHAnsi" w:eastAsia="Arial Narrow" w:hAnsiTheme="minorHAnsi"/>
          <w:b w:val="0"/>
          <w:color w:val="auto"/>
          <w:szCs w:val="24"/>
        </w:rPr>
      </w:pPr>
      <w:r w:rsidRPr="004C152A">
        <w:rPr>
          <w:rStyle w:val="Forte"/>
          <w:rFonts w:asciiTheme="minorHAnsi" w:eastAsia="Arial Narrow" w:hAnsiTheme="minorHAnsi"/>
          <w:b w:val="0"/>
          <w:color w:val="auto"/>
          <w:szCs w:val="24"/>
        </w:rPr>
        <w:tab/>
      </w:r>
      <w:r w:rsidRPr="004C152A">
        <w:rPr>
          <w:rStyle w:val="Forte"/>
          <w:rFonts w:asciiTheme="minorHAnsi" w:eastAsia="Arial Narrow" w:hAnsiTheme="minorHAnsi"/>
          <w:b w:val="0"/>
          <w:color w:val="auto"/>
          <w:szCs w:val="24"/>
        </w:rPr>
        <w:tab/>
        <w:t xml:space="preserve">Art. 1º - Fica revogada </w:t>
      </w:r>
      <w:r w:rsidR="003A497F" w:rsidRPr="004C152A">
        <w:rPr>
          <w:rStyle w:val="Forte"/>
          <w:rFonts w:asciiTheme="minorHAnsi" w:eastAsia="Arial Narrow" w:hAnsiTheme="minorHAnsi"/>
          <w:b w:val="0"/>
          <w:color w:val="auto"/>
          <w:szCs w:val="24"/>
        </w:rPr>
        <w:t xml:space="preserve">na íntegra </w:t>
      </w:r>
      <w:r w:rsidRPr="004C152A">
        <w:rPr>
          <w:rStyle w:val="Forte"/>
          <w:rFonts w:asciiTheme="minorHAnsi" w:eastAsia="Arial Narrow" w:hAnsiTheme="minorHAnsi"/>
          <w:b w:val="0"/>
          <w:color w:val="auto"/>
          <w:szCs w:val="24"/>
        </w:rPr>
        <w:t xml:space="preserve">a Lei Municipal nº </w:t>
      </w:r>
      <w:r w:rsidR="003A497F" w:rsidRPr="004C152A">
        <w:rPr>
          <w:rStyle w:val="Forte"/>
          <w:rFonts w:asciiTheme="minorHAnsi" w:eastAsia="Arial Narrow" w:hAnsiTheme="minorHAnsi"/>
          <w:b w:val="0"/>
          <w:color w:val="auto"/>
          <w:szCs w:val="24"/>
        </w:rPr>
        <w:t>669 de 13 de julho de 2017.</w:t>
      </w:r>
    </w:p>
    <w:p w:rsidR="003A497F" w:rsidRPr="004C152A" w:rsidRDefault="003A497F" w:rsidP="003A497F">
      <w:pPr>
        <w:pStyle w:val="NormalWeb"/>
        <w:jc w:val="both"/>
        <w:rPr>
          <w:rFonts w:asciiTheme="minorHAnsi" w:eastAsia="Arial Unicode MS" w:hAnsiTheme="minorHAnsi"/>
        </w:rPr>
      </w:pPr>
      <w:r w:rsidRPr="004C152A">
        <w:rPr>
          <w:rStyle w:val="Forte"/>
          <w:rFonts w:asciiTheme="minorHAnsi" w:eastAsia="Arial Narrow" w:hAnsiTheme="minorHAnsi"/>
          <w:b w:val="0"/>
        </w:rPr>
        <w:tab/>
      </w:r>
      <w:r w:rsidRPr="004C152A">
        <w:rPr>
          <w:rStyle w:val="Forte"/>
          <w:rFonts w:asciiTheme="minorHAnsi" w:eastAsia="Arial Narrow" w:hAnsiTheme="minorHAnsi"/>
          <w:b w:val="0"/>
        </w:rPr>
        <w:tab/>
        <w:t xml:space="preserve">Art. 2º - </w:t>
      </w:r>
      <w:r w:rsidRPr="004C152A">
        <w:rPr>
          <w:rFonts w:asciiTheme="minorHAnsi" w:eastAsia="Arial Unicode MS" w:hAnsiTheme="minorHAnsi"/>
        </w:rPr>
        <w:t xml:space="preserve">Fica autorizado o Poder Executivo a abrir Credito Especial, no Orçamento do Município de São Felipe D´Oeste, no valor de R$ </w:t>
      </w:r>
      <w:r w:rsidRPr="004C152A">
        <w:rPr>
          <w:rFonts w:asciiTheme="minorHAnsi" w:eastAsia="Arial Unicode MS" w:hAnsiTheme="minorHAnsi"/>
          <w:b/>
        </w:rPr>
        <w:t xml:space="preserve">106.200,00 </w:t>
      </w:r>
      <w:r w:rsidRPr="004C152A">
        <w:rPr>
          <w:rFonts w:asciiTheme="minorHAnsi" w:eastAsia="Arial Unicode MS" w:hAnsiTheme="minorHAnsi"/>
        </w:rPr>
        <w:t>(Cento e Seis Mil, Duzentos Reais), destinado ao reforço das seguintes dotações orçamentárias:</w:t>
      </w:r>
    </w:p>
    <w:p w:rsidR="003A497F" w:rsidRPr="004C152A" w:rsidRDefault="003A497F" w:rsidP="003A497F">
      <w:pPr>
        <w:rPr>
          <w:rFonts w:asciiTheme="minorHAnsi" w:eastAsia="Arial Unicode MS" w:hAnsiTheme="minorHAnsi"/>
        </w:rPr>
      </w:pPr>
      <w:r w:rsidRPr="004C152A">
        <w:rPr>
          <w:rFonts w:asciiTheme="minorHAnsi" w:eastAsia="Arial Unicode MS" w:hAnsiTheme="minorHAnsi"/>
        </w:rPr>
        <w:t xml:space="preserve">03. </w:t>
      </w:r>
      <w:r w:rsidRPr="004C152A">
        <w:rPr>
          <w:rFonts w:asciiTheme="minorHAnsi" w:eastAsia="Arial Unicode MS" w:hAnsiTheme="minorHAnsi"/>
        </w:rPr>
        <w:tab/>
      </w:r>
      <w:r w:rsidRPr="004C152A">
        <w:rPr>
          <w:rFonts w:asciiTheme="minorHAnsi" w:eastAsia="Arial Unicode MS" w:hAnsiTheme="minorHAnsi"/>
        </w:rPr>
        <w:tab/>
      </w:r>
      <w:r w:rsidRPr="004C152A">
        <w:rPr>
          <w:rFonts w:asciiTheme="minorHAnsi" w:eastAsia="Arial Unicode MS" w:hAnsiTheme="minorHAnsi"/>
        </w:rPr>
        <w:tab/>
        <w:t>SECRETARIA DE ADMINISTRACAO e FAZENDA</w:t>
      </w:r>
    </w:p>
    <w:p w:rsidR="003A497F" w:rsidRPr="004C152A" w:rsidRDefault="003A497F" w:rsidP="003A497F">
      <w:pPr>
        <w:rPr>
          <w:rFonts w:asciiTheme="minorHAnsi" w:eastAsia="Arial Unicode MS" w:hAnsiTheme="minorHAnsi"/>
        </w:rPr>
      </w:pPr>
      <w:r w:rsidRPr="004C152A">
        <w:rPr>
          <w:rFonts w:asciiTheme="minorHAnsi" w:eastAsia="Arial Unicode MS" w:hAnsiTheme="minorHAnsi"/>
        </w:rPr>
        <w:t xml:space="preserve">03.001. </w:t>
      </w:r>
      <w:r w:rsidRPr="004C152A">
        <w:rPr>
          <w:rFonts w:asciiTheme="minorHAnsi" w:eastAsia="Arial Unicode MS" w:hAnsiTheme="minorHAnsi"/>
        </w:rPr>
        <w:tab/>
      </w:r>
      <w:r w:rsidRPr="004C152A">
        <w:rPr>
          <w:rFonts w:asciiTheme="minorHAnsi" w:eastAsia="Arial Unicode MS" w:hAnsiTheme="minorHAnsi"/>
        </w:rPr>
        <w:tab/>
        <w:t>MANUTEN</w:t>
      </w:r>
      <w:r w:rsidR="00064B91" w:rsidRPr="004C152A">
        <w:rPr>
          <w:rFonts w:asciiTheme="minorHAnsi" w:eastAsia="Arial Unicode MS" w:hAnsiTheme="minorHAnsi"/>
        </w:rPr>
        <w:t>ÇÃ</w:t>
      </w:r>
      <w:r w:rsidRPr="004C152A">
        <w:rPr>
          <w:rFonts w:asciiTheme="minorHAnsi" w:eastAsia="Arial Unicode MS" w:hAnsiTheme="minorHAnsi"/>
        </w:rPr>
        <w:t>O DAS ATIVIDADES DA SEMAF</w:t>
      </w:r>
    </w:p>
    <w:p w:rsidR="003A497F" w:rsidRPr="004C152A" w:rsidRDefault="003A497F" w:rsidP="003A497F">
      <w:pPr>
        <w:ind w:left="2127" w:hanging="2127"/>
        <w:rPr>
          <w:rFonts w:asciiTheme="minorHAnsi" w:eastAsia="Arial Unicode MS" w:hAnsiTheme="minorHAnsi"/>
        </w:rPr>
      </w:pPr>
      <w:r w:rsidRPr="004C152A">
        <w:rPr>
          <w:rFonts w:asciiTheme="minorHAnsi" w:eastAsia="Arial Unicode MS" w:hAnsiTheme="minorHAnsi"/>
        </w:rPr>
        <w:t>04.122.0009.1187</w:t>
      </w:r>
      <w:r w:rsidRPr="004C152A">
        <w:rPr>
          <w:rFonts w:asciiTheme="minorHAnsi" w:eastAsia="Arial Unicode MS" w:hAnsiTheme="minorHAnsi"/>
        </w:rPr>
        <w:tab/>
        <w:t>Georreferenciamento e Topografia Convenio nº. 030/PGE-2017</w:t>
      </w:r>
    </w:p>
    <w:p w:rsidR="003A497F" w:rsidRPr="004C152A" w:rsidRDefault="003A497F" w:rsidP="003A497F">
      <w:pPr>
        <w:rPr>
          <w:rFonts w:asciiTheme="minorHAnsi" w:eastAsia="Arial Unicode MS" w:hAnsiTheme="minorHAnsi"/>
        </w:rPr>
      </w:pPr>
      <w:r w:rsidRPr="004C152A">
        <w:rPr>
          <w:rFonts w:asciiTheme="minorHAnsi" w:eastAsia="Arial Unicode MS" w:hAnsiTheme="minorHAnsi"/>
          <w:b/>
        </w:rPr>
        <w:tab/>
      </w:r>
      <w:r w:rsidRPr="004C152A">
        <w:rPr>
          <w:rFonts w:asciiTheme="minorHAnsi" w:eastAsia="Arial Unicode MS" w:hAnsiTheme="minorHAnsi"/>
        </w:rPr>
        <w:t>33.90.39.00</w:t>
      </w:r>
      <w:r w:rsidRPr="004C152A">
        <w:rPr>
          <w:rFonts w:asciiTheme="minorHAnsi" w:eastAsia="Arial Unicode MS" w:hAnsiTheme="minorHAnsi"/>
        </w:rPr>
        <w:tab/>
        <w:t>Outros Serviços de Terceiro Pessoa Jurídica</w:t>
      </w:r>
      <w:r w:rsidRPr="004C152A">
        <w:rPr>
          <w:rFonts w:asciiTheme="minorHAnsi" w:eastAsia="Arial Unicode MS" w:hAnsiTheme="minorHAnsi"/>
        </w:rPr>
        <w:tab/>
      </w:r>
      <w:r w:rsidRPr="004C152A">
        <w:rPr>
          <w:rFonts w:asciiTheme="minorHAnsi" w:eastAsia="Arial Unicode MS" w:hAnsiTheme="minorHAnsi"/>
        </w:rPr>
        <w:tab/>
      </w:r>
      <w:r w:rsidRPr="004C152A">
        <w:rPr>
          <w:rFonts w:asciiTheme="minorHAnsi" w:eastAsia="Arial Unicode MS" w:hAnsiTheme="minorHAnsi"/>
          <w:b/>
        </w:rPr>
        <w:t>R$</w:t>
      </w:r>
      <w:r w:rsidRPr="004C152A">
        <w:rPr>
          <w:rFonts w:asciiTheme="minorHAnsi" w:eastAsia="Arial Unicode MS" w:hAnsiTheme="minorHAnsi"/>
        </w:rPr>
        <w:t xml:space="preserve"> </w:t>
      </w:r>
      <w:r w:rsidRPr="004C152A">
        <w:rPr>
          <w:rFonts w:asciiTheme="minorHAnsi" w:eastAsia="Arial Unicode MS" w:hAnsiTheme="minorHAnsi"/>
          <w:b/>
        </w:rPr>
        <w:t>55.000,00</w:t>
      </w:r>
    </w:p>
    <w:p w:rsidR="003A497F" w:rsidRPr="004C152A" w:rsidRDefault="003A497F" w:rsidP="003A497F">
      <w:pPr>
        <w:rPr>
          <w:rFonts w:asciiTheme="minorHAnsi" w:eastAsia="Arial Unicode MS" w:hAnsiTheme="minorHAnsi"/>
        </w:rPr>
      </w:pPr>
    </w:p>
    <w:p w:rsidR="003A497F" w:rsidRPr="004C152A" w:rsidRDefault="003A497F" w:rsidP="003A497F">
      <w:pPr>
        <w:rPr>
          <w:rFonts w:asciiTheme="minorHAnsi" w:eastAsia="Arial Unicode MS" w:hAnsiTheme="minorHAnsi"/>
        </w:rPr>
      </w:pPr>
      <w:r w:rsidRPr="004C152A">
        <w:rPr>
          <w:rFonts w:asciiTheme="minorHAnsi" w:eastAsia="Arial Unicode MS" w:hAnsiTheme="minorHAnsi"/>
        </w:rPr>
        <w:t xml:space="preserve">04. </w:t>
      </w:r>
      <w:r w:rsidRPr="004C152A">
        <w:rPr>
          <w:rFonts w:asciiTheme="minorHAnsi" w:eastAsia="Arial Unicode MS" w:hAnsiTheme="minorHAnsi"/>
        </w:rPr>
        <w:tab/>
      </w:r>
      <w:r w:rsidRPr="004C152A">
        <w:rPr>
          <w:rFonts w:asciiTheme="minorHAnsi" w:eastAsia="Arial Unicode MS" w:hAnsiTheme="minorHAnsi"/>
        </w:rPr>
        <w:tab/>
      </w:r>
      <w:r w:rsidRPr="004C152A">
        <w:rPr>
          <w:rFonts w:asciiTheme="minorHAnsi" w:eastAsia="Arial Unicode MS" w:hAnsiTheme="minorHAnsi"/>
        </w:rPr>
        <w:tab/>
        <w:t>SECRETARIA MUNICIPAL DE EDUCAÇÃO, CULTURA, ESPORTES, LAZER e TURISMO</w:t>
      </w:r>
    </w:p>
    <w:p w:rsidR="003A497F" w:rsidRPr="004C152A" w:rsidRDefault="003A497F" w:rsidP="003A497F">
      <w:pPr>
        <w:rPr>
          <w:rFonts w:asciiTheme="minorHAnsi" w:eastAsia="Arial Unicode MS" w:hAnsiTheme="minorHAnsi"/>
        </w:rPr>
      </w:pPr>
      <w:r w:rsidRPr="004C152A">
        <w:rPr>
          <w:rFonts w:asciiTheme="minorHAnsi" w:eastAsia="Arial Unicode MS" w:hAnsiTheme="minorHAnsi"/>
        </w:rPr>
        <w:t xml:space="preserve">04.001. </w:t>
      </w:r>
      <w:r w:rsidRPr="004C152A">
        <w:rPr>
          <w:rFonts w:asciiTheme="minorHAnsi" w:eastAsia="Arial Unicode MS" w:hAnsiTheme="minorHAnsi"/>
        </w:rPr>
        <w:tab/>
      </w:r>
      <w:r w:rsidRPr="004C152A">
        <w:rPr>
          <w:rFonts w:asciiTheme="minorHAnsi" w:eastAsia="Arial Unicode MS" w:hAnsiTheme="minorHAnsi"/>
        </w:rPr>
        <w:tab/>
        <w:t>GABINETE DA SECRETARIA DE EDUCACAO</w:t>
      </w:r>
    </w:p>
    <w:p w:rsidR="003A497F" w:rsidRPr="004C152A" w:rsidRDefault="003A497F" w:rsidP="003A497F">
      <w:pPr>
        <w:ind w:left="2127" w:hanging="2127"/>
        <w:jc w:val="both"/>
        <w:rPr>
          <w:rFonts w:asciiTheme="minorHAnsi" w:eastAsia="Arial Unicode MS" w:hAnsiTheme="minorHAnsi"/>
        </w:rPr>
      </w:pPr>
      <w:r w:rsidRPr="004C152A">
        <w:rPr>
          <w:rFonts w:asciiTheme="minorHAnsi" w:eastAsia="Arial Unicode MS" w:hAnsiTheme="minorHAnsi"/>
        </w:rPr>
        <w:t>12.365.0004.1186</w:t>
      </w:r>
      <w:r w:rsidRPr="004C152A">
        <w:rPr>
          <w:rFonts w:asciiTheme="minorHAnsi" w:eastAsia="Arial Unicode MS" w:hAnsiTheme="minorHAnsi"/>
        </w:rPr>
        <w:tab/>
        <w:t>Aquisi</w:t>
      </w:r>
      <w:r w:rsidR="00064B91" w:rsidRPr="004C152A">
        <w:rPr>
          <w:rFonts w:asciiTheme="minorHAnsi" w:eastAsia="Arial Unicode MS" w:hAnsiTheme="minorHAnsi"/>
        </w:rPr>
        <w:t>çã</w:t>
      </w:r>
      <w:r w:rsidRPr="004C152A">
        <w:rPr>
          <w:rFonts w:asciiTheme="minorHAnsi" w:eastAsia="Arial Unicode MS" w:hAnsiTheme="minorHAnsi"/>
        </w:rPr>
        <w:t>o de Parques Infantis para rede de ensino do munic</w:t>
      </w:r>
      <w:r w:rsidR="00064B91" w:rsidRPr="004C152A">
        <w:rPr>
          <w:rFonts w:asciiTheme="minorHAnsi" w:eastAsia="Arial Unicode MS" w:hAnsiTheme="minorHAnsi"/>
        </w:rPr>
        <w:t>í</w:t>
      </w:r>
      <w:r w:rsidRPr="004C152A">
        <w:rPr>
          <w:rFonts w:asciiTheme="minorHAnsi" w:eastAsia="Arial Unicode MS" w:hAnsiTheme="minorHAnsi"/>
        </w:rPr>
        <w:t>pio</w:t>
      </w:r>
    </w:p>
    <w:p w:rsidR="003A497F" w:rsidRPr="004C152A" w:rsidRDefault="003A497F" w:rsidP="003A497F">
      <w:pPr>
        <w:rPr>
          <w:rFonts w:asciiTheme="minorHAnsi" w:eastAsia="Arial Unicode MS" w:hAnsiTheme="minorHAnsi"/>
          <w:b/>
        </w:rPr>
      </w:pPr>
      <w:r w:rsidRPr="004C152A">
        <w:rPr>
          <w:rFonts w:asciiTheme="minorHAnsi" w:eastAsia="Arial Unicode MS" w:hAnsiTheme="minorHAnsi"/>
        </w:rPr>
        <w:tab/>
        <w:t xml:space="preserve">44.90.52.00 </w:t>
      </w:r>
      <w:r w:rsidRPr="004C152A">
        <w:rPr>
          <w:rFonts w:asciiTheme="minorHAnsi" w:eastAsia="Arial Unicode MS" w:hAnsiTheme="minorHAnsi"/>
        </w:rPr>
        <w:tab/>
        <w:t>Equipamentos e Material Permanente</w:t>
      </w:r>
      <w:r w:rsidRPr="004C152A">
        <w:rPr>
          <w:rFonts w:asciiTheme="minorHAnsi" w:eastAsia="Arial Unicode MS" w:hAnsiTheme="minorHAnsi"/>
        </w:rPr>
        <w:tab/>
      </w:r>
      <w:r w:rsidRPr="004C152A">
        <w:rPr>
          <w:rFonts w:asciiTheme="minorHAnsi" w:eastAsia="Arial Unicode MS" w:hAnsiTheme="minorHAnsi"/>
        </w:rPr>
        <w:tab/>
      </w:r>
      <w:r w:rsidRPr="004C152A">
        <w:rPr>
          <w:rFonts w:asciiTheme="minorHAnsi" w:eastAsia="Arial Unicode MS" w:hAnsiTheme="minorHAnsi"/>
          <w:b/>
        </w:rPr>
        <w:t>R$  51.200,00</w:t>
      </w:r>
    </w:p>
    <w:p w:rsidR="003A497F" w:rsidRPr="004C152A" w:rsidRDefault="003A497F" w:rsidP="003A497F">
      <w:pPr>
        <w:spacing w:line="360" w:lineRule="auto"/>
        <w:rPr>
          <w:rFonts w:asciiTheme="minorHAnsi" w:hAnsiTheme="minorHAnsi" w:cs="Arial"/>
          <w:b/>
        </w:rPr>
      </w:pPr>
      <w:r w:rsidRPr="004C152A">
        <w:rPr>
          <w:rFonts w:asciiTheme="minorHAnsi" w:eastAsia="Arial Unicode MS" w:hAnsiTheme="minorHAnsi"/>
          <w:b/>
        </w:rPr>
        <w:tab/>
      </w:r>
      <w:r w:rsidRPr="004C152A">
        <w:rPr>
          <w:rFonts w:asciiTheme="minorHAnsi" w:eastAsia="Arial Unicode MS" w:hAnsiTheme="minorHAnsi"/>
          <w:b/>
        </w:rPr>
        <w:tab/>
      </w:r>
      <w:r w:rsidRPr="004C152A">
        <w:rPr>
          <w:rFonts w:asciiTheme="minorHAnsi" w:eastAsia="Arial Unicode MS" w:hAnsiTheme="minorHAnsi"/>
          <w:b/>
        </w:rPr>
        <w:tab/>
      </w:r>
      <w:r w:rsidRPr="004C152A">
        <w:rPr>
          <w:rFonts w:asciiTheme="minorHAnsi" w:eastAsia="Arial Unicode MS" w:hAnsiTheme="minorHAnsi"/>
          <w:b/>
        </w:rPr>
        <w:tab/>
        <w:t>TOTAL DAS SUPLEM</w:t>
      </w:r>
      <w:r w:rsidR="00064B91" w:rsidRPr="004C152A">
        <w:rPr>
          <w:rFonts w:asciiTheme="minorHAnsi" w:eastAsia="Arial Unicode MS" w:hAnsiTheme="minorHAnsi"/>
          <w:b/>
        </w:rPr>
        <w:t>E</w:t>
      </w:r>
      <w:r w:rsidRPr="004C152A">
        <w:rPr>
          <w:rFonts w:asciiTheme="minorHAnsi" w:eastAsia="Arial Unicode MS" w:hAnsiTheme="minorHAnsi"/>
          <w:b/>
        </w:rPr>
        <w:t xml:space="preserve">NTACOES </w:t>
      </w:r>
      <w:r w:rsidRPr="004C152A">
        <w:rPr>
          <w:rFonts w:asciiTheme="minorHAnsi" w:eastAsia="Arial Unicode MS" w:hAnsiTheme="minorHAnsi"/>
          <w:b/>
        </w:rPr>
        <w:tab/>
      </w:r>
      <w:r w:rsidRPr="004C152A">
        <w:rPr>
          <w:rFonts w:asciiTheme="minorHAnsi" w:eastAsia="Arial Unicode MS" w:hAnsiTheme="minorHAnsi"/>
          <w:b/>
        </w:rPr>
        <w:tab/>
        <w:t xml:space="preserve">R$ </w:t>
      </w:r>
      <w:r w:rsidRPr="004C152A">
        <w:rPr>
          <w:rFonts w:asciiTheme="minorHAnsi" w:hAnsiTheme="minorHAnsi" w:cs="Arial"/>
          <w:b/>
        </w:rPr>
        <w:t>106.200,00</w:t>
      </w:r>
    </w:p>
    <w:p w:rsidR="003A497F" w:rsidRPr="004C152A" w:rsidRDefault="003A497F" w:rsidP="003A497F">
      <w:pPr>
        <w:pStyle w:val="NormalWeb"/>
        <w:spacing w:line="360" w:lineRule="auto"/>
        <w:jc w:val="both"/>
        <w:rPr>
          <w:rFonts w:asciiTheme="minorHAnsi" w:eastAsia="Arial Unicode MS" w:hAnsiTheme="minorHAnsi"/>
        </w:rPr>
      </w:pPr>
      <w:r w:rsidRPr="004C152A">
        <w:rPr>
          <w:rFonts w:asciiTheme="minorHAnsi" w:eastAsia="Arial Unicode MS" w:hAnsiTheme="minorHAnsi"/>
        </w:rPr>
        <w:tab/>
      </w:r>
      <w:r w:rsidR="00064B91" w:rsidRPr="004C152A">
        <w:rPr>
          <w:rFonts w:asciiTheme="minorHAnsi" w:eastAsia="Arial Unicode MS" w:hAnsiTheme="minorHAnsi"/>
        </w:rPr>
        <w:tab/>
      </w:r>
      <w:r w:rsidRPr="004C152A">
        <w:rPr>
          <w:rFonts w:asciiTheme="minorHAnsi" w:eastAsia="Arial Unicode MS" w:hAnsiTheme="minorHAnsi"/>
        </w:rPr>
        <w:t xml:space="preserve">Art. </w:t>
      </w:r>
      <w:r w:rsidR="00064B91" w:rsidRPr="004C152A">
        <w:rPr>
          <w:rFonts w:asciiTheme="minorHAnsi" w:eastAsia="Arial Unicode MS" w:hAnsiTheme="minorHAnsi"/>
        </w:rPr>
        <w:t>3</w:t>
      </w:r>
      <w:r w:rsidRPr="004C152A">
        <w:rPr>
          <w:rFonts w:asciiTheme="minorHAnsi" w:eastAsia="Arial Unicode MS" w:hAnsiTheme="minorHAnsi"/>
        </w:rPr>
        <w:t xml:space="preserve">º - Como recurso para atendimento do Credito aberto pelo artigo anterior, na forma do disposto pelo Artigo 43 da Lei 4.320 de 17 de Março de 1964, serão as receitas dos seguintes recursos </w:t>
      </w:r>
      <w:r w:rsidR="00064B91" w:rsidRPr="004C152A">
        <w:rPr>
          <w:rFonts w:asciiTheme="minorHAnsi" w:eastAsia="Arial Unicode MS" w:hAnsiTheme="minorHAnsi"/>
        </w:rPr>
        <w:t>por superávit financeiro</w:t>
      </w:r>
      <w:r w:rsidRPr="004C152A">
        <w:rPr>
          <w:rFonts w:asciiTheme="minorHAnsi" w:eastAsia="Arial Unicode MS" w:hAnsiTheme="minorHAnsi"/>
        </w:rPr>
        <w:t>:</w:t>
      </w:r>
    </w:p>
    <w:p w:rsidR="00064B91" w:rsidRPr="004C152A" w:rsidRDefault="00064B91" w:rsidP="003A497F">
      <w:pPr>
        <w:pStyle w:val="NormalWeb"/>
        <w:spacing w:line="360" w:lineRule="auto"/>
        <w:jc w:val="both"/>
        <w:rPr>
          <w:rFonts w:asciiTheme="minorHAnsi" w:eastAsia="Arial Unicode MS" w:hAnsiTheme="minorHAnsi"/>
        </w:rPr>
      </w:pPr>
    </w:p>
    <w:p w:rsidR="00064B91" w:rsidRPr="004C152A" w:rsidRDefault="00064B91" w:rsidP="003A497F">
      <w:pPr>
        <w:pStyle w:val="NormalWeb"/>
        <w:spacing w:line="360" w:lineRule="auto"/>
        <w:jc w:val="both"/>
        <w:rPr>
          <w:rFonts w:asciiTheme="minorHAnsi" w:eastAsia="Arial Unicode MS" w:hAnsiTheme="minorHAnsi"/>
        </w:rPr>
      </w:pPr>
    </w:p>
    <w:p w:rsidR="003A497F" w:rsidRPr="004C152A" w:rsidRDefault="003A497F" w:rsidP="004C152A">
      <w:pPr>
        <w:pStyle w:val="NormalWeb"/>
        <w:ind w:left="707" w:firstLine="709"/>
        <w:jc w:val="both"/>
        <w:rPr>
          <w:rFonts w:asciiTheme="minorHAnsi" w:eastAsia="Arial Unicode MS" w:hAnsiTheme="minorHAnsi"/>
        </w:rPr>
      </w:pPr>
      <w:r w:rsidRPr="004C152A">
        <w:rPr>
          <w:rFonts w:asciiTheme="minorHAnsi" w:eastAsia="Arial Unicode MS" w:hAnsiTheme="minorHAnsi"/>
        </w:rPr>
        <w:t xml:space="preserve">Art. </w:t>
      </w:r>
      <w:r w:rsidR="004C152A" w:rsidRPr="004C152A">
        <w:rPr>
          <w:rFonts w:asciiTheme="minorHAnsi" w:eastAsia="Arial Unicode MS" w:hAnsiTheme="minorHAnsi"/>
        </w:rPr>
        <w:t>4</w:t>
      </w:r>
      <w:r w:rsidRPr="004C152A">
        <w:rPr>
          <w:rFonts w:asciiTheme="minorHAnsi" w:eastAsia="Arial Unicode MS" w:hAnsiTheme="minorHAnsi"/>
        </w:rPr>
        <w:t>º. Esta Lei entrará em vigor na data de sua publicação.</w:t>
      </w:r>
    </w:p>
    <w:p w:rsidR="003A497F" w:rsidRPr="004C152A" w:rsidRDefault="003A497F" w:rsidP="004C152A">
      <w:pPr>
        <w:pStyle w:val="NormalWeb"/>
        <w:ind w:left="707" w:firstLine="709"/>
        <w:jc w:val="both"/>
        <w:rPr>
          <w:rFonts w:asciiTheme="minorHAnsi" w:eastAsia="Arial Unicode MS" w:hAnsiTheme="minorHAnsi"/>
        </w:rPr>
      </w:pPr>
      <w:r w:rsidRPr="004C152A">
        <w:rPr>
          <w:rFonts w:asciiTheme="minorHAnsi" w:eastAsia="Arial Unicode MS" w:hAnsiTheme="minorHAnsi"/>
        </w:rPr>
        <w:t xml:space="preserve">Art. </w:t>
      </w:r>
      <w:r w:rsidR="004C152A" w:rsidRPr="004C152A">
        <w:rPr>
          <w:rFonts w:asciiTheme="minorHAnsi" w:eastAsia="Arial Unicode MS" w:hAnsiTheme="minorHAnsi"/>
        </w:rPr>
        <w:t>5</w:t>
      </w:r>
      <w:r w:rsidRPr="004C152A">
        <w:rPr>
          <w:rFonts w:asciiTheme="minorHAnsi" w:eastAsia="Arial Unicode MS" w:hAnsiTheme="minorHAnsi"/>
        </w:rPr>
        <w:t xml:space="preserve">º. Revogam-se as disposições em </w:t>
      </w:r>
      <w:r w:rsidR="004C152A" w:rsidRPr="004C152A">
        <w:rPr>
          <w:rFonts w:asciiTheme="minorHAnsi" w:eastAsia="Arial Unicode MS" w:hAnsiTheme="minorHAnsi"/>
        </w:rPr>
        <w:t>contrário</w:t>
      </w:r>
      <w:r w:rsidRPr="004C152A">
        <w:rPr>
          <w:rFonts w:asciiTheme="minorHAnsi" w:eastAsia="Arial Unicode MS" w:hAnsiTheme="minorHAnsi"/>
        </w:rPr>
        <w:t>.</w:t>
      </w:r>
    </w:p>
    <w:p w:rsidR="003A497F" w:rsidRPr="004C152A" w:rsidRDefault="003A497F" w:rsidP="00BF5D58">
      <w:pPr>
        <w:pStyle w:val="Corpodetexto2"/>
        <w:rPr>
          <w:rStyle w:val="Forte"/>
          <w:rFonts w:asciiTheme="minorHAnsi" w:eastAsia="Arial Narrow" w:hAnsiTheme="minorHAnsi"/>
          <w:b w:val="0"/>
          <w:color w:val="auto"/>
          <w:szCs w:val="24"/>
        </w:rPr>
      </w:pPr>
    </w:p>
    <w:p w:rsidR="00BF5D58" w:rsidRPr="004C152A" w:rsidRDefault="00BF5D58" w:rsidP="00BF5D58">
      <w:pPr>
        <w:pStyle w:val="Corpodetexto2"/>
        <w:rPr>
          <w:rStyle w:val="Forte"/>
          <w:rFonts w:asciiTheme="minorHAnsi" w:eastAsia="Arial Narrow" w:hAnsiTheme="minorHAnsi"/>
          <w:b w:val="0"/>
          <w:color w:val="auto"/>
          <w:szCs w:val="24"/>
        </w:rPr>
      </w:pPr>
      <w:r w:rsidRPr="004C152A">
        <w:rPr>
          <w:rStyle w:val="Forte"/>
          <w:rFonts w:asciiTheme="minorHAnsi" w:eastAsia="Arial Narrow" w:hAnsiTheme="minorHAnsi"/>
          <w:b w:val="0"/>
          <w:color w:val="auto"/>
          <w:szCs w:val="24"/>
        </w:rPr>
        <w:t xml:space="preserve">        </w:t>
      </w:r>
      <w:r w:rsidR="00BB0D06" w:rsidRPr="004C152A">
        <w:rPr>
          <w:rStyle w:val="Forte"/>
          <w:rFonts w:asciiTheme="minorHAnsi" w:eastAsia="Arial Narrow" w:hAnsiTheme="minorHAnsi"/>
          <w:b w:val="0"/>
          <w:color w:val="auto"/>
          <w:szCs w:val="24"/>
        </w:rPr>
        <w:t xml:space="preserve">         </w:t>
      </w:r>
      <w:r w:rsidR="00BB0D06" w:rsidRPr="004C152A">
        <w:rPr>
          <w:rStyle w:val="Forte"/>
          <w:rFonts w:asciiTheme="minorHAnsi" w:eastAsia="Arial Narrow" w:hAnsiTheme="minorHAnsi"/>
          <w:b w:val="0"/>
          <w:color w:val="auto"/>
          <w:szCs w:val="24"/>
        </w:rPr>
        <w:tab/>
      </w:r>
      <w:r w:rsidR="00F221E7" w:rsidRPr="004C152A">
        <w:rPr>
          <w:rStyle w:val="Forte"/>
          <w:rFonts w:asciiTheme="minorHAnsi" w:eastAsia="Arial Narrow" w:hAnsiTheme="minorHAnsi"/>
          <w:b w:val="0"/>
          <w:color w:val="auto"/>
          <w:szCs w:val="24"/>
        </w:rPr>
        <w:t>São Felipe d’Oeste</w:t>
      </w:r>
      <w:r w:rsidR="00BB0D06" w:rsidRPr="004C152A">
        <w:rPr>
          <w:rStyle w:val="Forte"/>
          <w:rFonts w:asciiTheme="minorHAnsi" w:eastAsia="Arial Narrow" w:hAnsiTheme="minorHAnsi"/>
          <w:b w:val="0"/>
          <w:color w:val="auto"/>
          <w:szCs w:val="24"/>
        </w:rPr>
        <w:t xml:space="preserve">/RO, em </w:t>
      </w:r>
      <w:r w:rsidR="001A081A">
        <w:rPr>
          <w:rStyle w:val="Forte"/>
          <w:rFonts w:asciiTheme="minorHAnsi" w:eastAsia="Arial Narrow" w:hAnsiTheme="minorHAnsi"/>
          <w:b w:val="0"/>
          <w:color w:val="auto"/>
          <w:szCs w:val="24"/>
        </w:rPr>
        <w:t>30</w:t>
      </w:r>
      <w:r w:rsidRPr="004C152A">
        <w:rPr>
          <w:rStyle w:val="Forte"/>
          <w:rFonts w:asciiTheme="minorHAnsi" w:eastAsia="Arial Narrow" w:hAnsiTheme="minorHAnsi"/>
          <w:b w:val="0"/>
          <w:color w:val="auto"/>
          <w:szCs w:val="24"/>
        </w:rPr>
        <w:t xml:space="preserve"> </w:t>
      </w:r>
      <w:r w:rsidRPr="004C152A">
        <w:rPr>
          <w:rStyle w:val="Forte"/>
          <w:rFonts w:asciiTheme="minorHAnsi" w:hAnsiTheme="minorHAnsi"/>
          <w:b w:val="0"/>
          <w:color w:val="auto"/>
          <w:szCs w:val="24"/>
        </w:rPr>
        <w:t xml:space="preserve">de </w:t>
      </w:r>
      <w:r w:rsidR="004C152A" w:rsidRPr="004C152A">
        <w:rPr>
          <w:rStyle w:val="Forte"/>
          <w:rFonts w:asciiTheme="minorHAnsi" w:hAnsiTheme="minorHAnsi"/>
          <w:b w:val="0"/>
          <w:color w:val="auto"/>
          <w:szCs w:val="24"/>
        </w:rPr>
        <w:t>janeiro</w:t>
      </w:r>
      <w:r w:rsidRPr="004C152A">
        <w:rPr>
          <w:rStyle w:val="Forte"/>
          <w:rFonts w:asciiTheme="minorHAnsi" w:eastAsia="Arial Narrow" w:hAnsiTheme="minorHAnsi"/>
          <w:b w:val="0"/>
          <w:color w:val="auto"/>
          <w:szCs w:val="24"/>
        </w:rPr>
        <w:t xml:space="preserve"> de 2.01</w:t>
      </w:r>
      <w:r w:rsidR="004C152A" w:rsidRPr="004C152A">
        <w:rPr>
          <w:rStyle w:val="Forte"/>
          <w:rFonts w:asciiTheme="minorHAnsi" w:eastAsia="Arial Narrow" w:hAnsiTheme="minorHAnsi"/>
          <w:b w:val="0"/>
          <w:color w:val="auto"/>
          <w:szCs w:val="24"/>
        </w:rPr>
        <w:t>8</w:t>
      </w:r>
      <w:r w:rsidRPr="004C152A">
        <w:rPr>
          <w:rStyle w:val="Forte"/>
          <w:rFonts w:asciiTheme="minorHAnsi" w:eastAsia="Arial Narrow" w:hAnsiTheme="minorHAnsi"/>
          <w:b w:val="0"/>
          <w:color w:val="auto"/>
          <w:szCs w:val="24"/>
        </w:rPr>
        <w:t>.</w:t>
      </w:r>
    </w:p>
    <w:p w:rsidR="00F221E7" w:rsidRPr="004C152A" w:rsidRDefault="00F221E7" w:rsidP="00F221E7">
      <w:pPr>
        <w:rPr>
          <w:rStyle w:val="Forte"/>
          <w:rFonts w:asciiTheme="minorHAnsi" w:hAnsiTheme="minorHAnsi"/>
          <w:b w:val="0"/>
        </w:rPr>
      </w:pPr>
    </w:p>
    <w:p w:rsidR="00F221E7" w:rsidRPr="004C152A" w:rsidRDefault="00F221E7" w:rsidP="00F221E7">
      <w:pPr>
        <w:rPr>
          <w:rStyle w:val="Forte"/>
          <w:rFonts w:asciiTheme="minorHAnsi" w:hAnsiTheme="minorHAnsi"/>
        </w:rPr>
      </w:pPr>
    </w:p>
    <w:p w:rsidR="002E20B1" w:rsidRPr="004C152A" w:rsidRDefault="002E20B1" w:rsidP="00F221E7">
      <w:pPr>
        <w:rPr>
          <w:rStyle w:val="Forte"/>
          <w:rFonts w:asciiTheme="minorHAnsi" w:hAnsiTheme="minorHAnsi"/>
        </w:rPr>
      </w:pPr>
    </w:p>
    <w:p w:rsidR="002E20B1" w:rsidRPr="004C152A" w:rsidRDefault="002E20B1" w:rsidP="00F221E7">
      <w:pPr>
        <w:rPr>
          <w:rStyle w:val="Forte"/>
          <w:rFonts w:asciiTheme="minorHAnsi" w:hAnsiTheme="minorHAnsi"/>
        </w:rPr>
      </w:pPr>
    </w:p>
    <w:p w:rsidR="00F221E7" w:rsidRPr="004C152A" w:rsidRDefault="00F221E7" w:rsidP="00F221E7">
      <w:pPr>
        <w:rPr>
          <w:rStyle w:val="Forte"/>
          <w:rFonts w:asciiTheme="minorHAnsi" w:hAnsiTheme="minorHAnsi"/>
        </w:rPr>
      </w:pPr>
    </w:p>
    <w:p w:rsidR="00BF5D58" w:rsidRPr="004C152A" w:rsidRDefault="00F221E7" w:rsidP="002E20B1">
      <w:pPr>
        <w:ind w:left="708" w:firstLine="708"/>
        <w:rPr>
          <w:rStyle w:val="Forte"/>
          <w:rFonts w:asciiTheme="minorHAnsi" w:hAnsiTheme="minorHAnsi"/>
        </w:rPr>
      </w:pPr>
      <w:r w:rsidRPr="004C152A">
        <w:rPr>
          <w:rStyle w:val="Forte"/>
          <w:rFonts w:asciiTheme="minorHAnsi" w:hAnsiTheme="minorHAnsi"/>
        </w:rPr>
        <w:t>MARCICRÊNIO DA SILVA FERREIRA</w:t>
      </w:r>
    </w:p>
    <w:p w:rsidR="00BF5D58" w:rsidRPr="004C152A" w:rsidRDefault="00BF5D58" w:rsidP="002E20B1">
      <w:pPr>
        <w:ind w:left="708" w:firstLine="708"/>
        <w:rPr>
          <w:rFonts w:asciiTheme="minorHAnsi" w:hAnsiTheme="minorHAnsi"/>
          <w:b/>
        </w:rPr>
      </w:pPr>
      <w:r w:rsidRPr="004C152A">
        <w:rPr>
          <w:rStyle w:val="Forte"/>
          <w:rFonts w:asciiTheme="minorHAnsi" w:hAnsiTheme="minorHAnsi"/>
          <w:b w:val="0"/>
        </w:rPr>
        <w:t>Prefeito Municipal</w:t>
      </w:r>
    </w:p>
    <w:p w:rsidR="00BF5D58" w:rsidRPr="004C152A" w:rsidRDefault="00BF5D58" w:rsidP="00F221E7">
      <w:pPr>
        <w:rPr>
          <w:rFonts w:asciiTheme="minorHAnsi" w:hAnsiTheme="minorHAnsi"/>
        </w:rPr>
      </w:pPr>
    </w:p>
    <w:p w:rsidR="00776B2C" w:rsidRPr="004C152A" w:rsidRDefault="00776B2C" w:rsidP="00BF5D58">
      <w:pPr>
        <w:jc w:val="both"/>
        <w:rPr>
          <w:rFonts w:asciiTheme="minorHAnsi" w:hAnsiTheme="minorHAnsi"/>
        </w:rPr>
      </w:pPr>
    </w:p>
    <w:p w:rsidR="00776B2C" w:rsidRPr="004C152A" w:rsidRDefault="00776B2C" w:rsidP="00BF5D58">
      <w:pPr>
        <w:jc w:val="both"/>
        <w:rPr>
          <w:rFonts w:asciiTheme="minorHAnsi" w:hAnsiTheme="minorHAnsi"/>
        </w:rPr>
      </w:pPr>
    </w:p>
    <w:p w:rsidR="00776B2C" w:rsidRPr="004C152A" w:rsidRDefault="00776B2C" w:rsidP="00BF5D58">
      <w:pPr>
        <w:jc w:val="both"/>
        <w:rPr>
          <w:rFonts w:asciiTheme="minorHAnsi" w:hAnsiTheme="minorHAnsi"/>
        </w:rPr>
      </w:pPr>
    </w:p>
    <w:p w:rsidR="00776B2C" w:rsidRPr="004C152A" w:rsidRDefault="00776B2C" w:rsidP="00BF5D58">
      <w:pPr>
        <w:jc w:val="both"/>
        <w:rPr>
          <w:rFonts w:asciiTheme="minorHAnsi" w:hAnsiTheme="minorHAnsi"/>
        </w:rPr>
      </w:pPr>
    </w:p>
    <w:p w:rsidR="00776B2C" w:rsidRPr="004C152A" w:rsidRDefault="00776B2C" w:rsidP="00BF5D58">
      <w:pPr>
        <w:jc w:val="both"/>
        <w:rPr>
          <w:rFonts w:asciiTheme="minorHAnsi" w:hAnsiTheme="minorHAnsi"/>
        </w:rPr>
      </w:pPr>
    </w:p>
    <w:p w:rsidR="00776B2C" w:rsidRPr="004C152A" w:rsidRDefault="00776B2C" w:rsidP="00BF5D58">
      <w:pPr>
        <w:jc w:val="both"/>
        <w:rPr>
          <w:rFonts w:asciiTheme="minorHAnsi" w:hAnsiTheme="minorHAnsi"/>
        </w:rPr>
      </w:pPr>
    </w:p>
    <w:p w:rsidR="00776B2C" w:rsidRPr="004C152A" w:rsidRDefault="00776B2C" w:rsidP="00BF5D58">
      <w:pPr>
        <w:jc w:val="both"/>
        <w:rPr>
          <w:rFonts w:asciiTheme="minorHAnsi" w:hAnsiTheme="minorHAnsi"/>
        </w:rPr>
      </w:pPr>
    </w:p>
    <w:p w:rsidR="00117B3C" w:rsidRPr="004C152A" w:rsidRDefault="00117B3C" w:rsidP="00BF5D58">
      <w:pPr>
        <w:jc w:val="both"/>
        <w:rPr>
          <w:rFonts w:asciiTheme="minorHAnsi" w:hAnsiTheme="minorHAnsi"/>
        </w:rPr>
      </w:pPr>
    </w:p>
    <w:p w:rsidR="00117B3C" w:rsidRPr="004C152A" w:rsidRDefault="00117B3C" w:rsidP="00BF5D58">
      <w:pPr>
        <w:jc w:val="both"/>
        <w:rPr>
          <w:rFonts w:asciiTheme="minorHAnsi" w:hAnsiTheme="minorHAnsi"/>
        </w:rPr>
      </w:pPr>
    </w:p>
    <w:p w:rsidR="00117B3C" w:rsidRPr="004C152A" w:rsidRDefault="00117B3C" w:rsidP="00BF5D58">
      <w:pPr>
        <w:jc w:val="both"/>
        <w:rPr>
          <w:rFonts w:asciiTheme="minorHAnsi" w:hAnsiTheme="minorHAnsi"/>
        </w:rPr>
      </w:pPr>
    </w:p>
    <w:p w:rsidR="00117B3C" w:rsidRPr="004C152A" w:rsidRDefault="00117B3C" w:rsidP="00BF5D58">
      <w:pPr>
        <w:jc w:val="both"/>
        <w:rPr>
          <w:rFonts w:asciiTheme="minorHAnsi" w:hAnsiTheme="minorHAnsi"/>
        </w:rPr>
      </w:pPr>
    </w:p>
    <w:p w:rsidR="00117B3C" w:rsidRPr="004C152A" w:rsidRDefault="00117B3C" w:rsidP="00BF5D58">
      <w:pPr>
        <w:jc w:val="both"/>
        <w:rPr>
          <w:rFonts w:asciiTheme="minorHAnsi" w:hAnsiTheme="minorHAnsi"/>
        </w:rPr>
      </w:pPr>
    </w:p>
    <w:p w:rsidR="00F221E7" w:rsidRPr="004C152A" w:rsidRDefault="00F221E7" w:rsidP="00BF5D58">
      <w:pPr>
        <w:jc w:val="both"/>
        <w:rPr>
          <w:rFonts w:asciiTheme="minorHAnsi" w:hAnsiTheme="minorHAnsi"/>
        </w:rPr>
      </w:pPr>
    </w:p>
    <w:p w:rsidR="00F221E7" w:rsidRPr="004C152A" w:rsidRDefault="00F221E7" w:rsidP="00BF5D58">
      <w:pPr>
        <w:jc w:val="both"/>
        <w:rPr>
          <w:rFonts w:asciiTheme="minorHAnsi" w:hAnsiTheme="minorHAnsi"/>
        </w:rPr>
      </w:pPr>
    </w:p>
    <w:p w:rsidR="00F221E7" w:rsidRPr="004C152A" w:rsidRDefault="00F221E7" w:rsidP="00BF5D58">
      <w:pPr>
        <w:jc w:val="both"/>
        <w:rPr>
          <w:rFonts w:asciiTheme="minorHAnsi" w:hAnsiTheme="minorHAnsi"/>
        </w:rPr>
      </w:pPr>
    </w:p>
    <w:p w:rsidR="00F221E7" w:rsidRPr="004C152A" w:rsidRDefault="00F221E7" w:rsidP="00BF5D58">
      <w:pPr>
        <w:jc w:val="both"/>
        <w:rPr>
          <w:rFonts w:asciiTheme="minorHAnsi" w:hAnsiTheme="minorHAnsi"/>
        </w:rPr>
      </w:pPr>
    </w:p>
    <w:p w:rsidR="00F221E7" w:rsidRPr="004C152A" w:rsidRDefault="00F221E7" w:rsidP="00BF5D58">
      <w:pPr>
        <w:jc w:val="both"/>
        <w:rPr>
          <w:rFonts w:asciiTheme="minorHAnsi" w:hAnsiTheme="minorHAnsi"/>
        </w:rPr>
      </w:pPr>
    </w:p>
    <w:p w:rsidR="00F221E7" w:rsidRPr="004C152A" w:rsidRDefault="00F221E7" w:rsidP="00BF5D58">
      <w:pPr>
        <w:jc w:val="both"/>
        <w:rPr>
          <w:rFonts w:asciiTheme="minorHAnsi" w:hAnsiTheme="minorHAnsi"/>
        </w:rPr>
      </w:pPr>
    </w:p>
    <w:p w:rsidR="002E20B1" w:rsidRDefault="002E20B1" w:rsidP="00BF5D58">
      <w:pPr>
        <w:jc w:val="both"/>
        <w:rPr>
          <w:rFonts w:asciiTheme="minorHAnsi" w:hAnsiTheme="minorHAnsi"/>
        </w:rPr>
      </w:pPr>
    </w:p>
    <w:p w:rsidR="002E4711" w:rsidRDefault="002E4711" w:rsidP="00BF5D58">
      <w:pPr>
        <w:jc w:val="both"/>
        <w:rPr>
          <w:rFonts w:asciiTheme="minorHAnsi" w:hAnsiTheme="minorHAnsi"/>
        </w:rPr>
      </w:pPr>
    </w:p>
    <w:p w:rsidR="002E4711" w:rsidRDefault="002E4711" w:rsidP="00BF5D58">
      <w:pPr>
        <w:jc w:val="both"/>
        <w:rPr>
          <w:rFonts w:asciiTheme="minorHAnsi" w:hAnsiTheme="minorHAnsi"/>
        </w:rPr>
      </w:pPr>
    </w:p>
    <w:p w:rsidR="002E4711" w:rsidRDefault="002E4711" w:rsidP="00BF5D58">
      <w:pPr>
        <w:jc w:val="both"/>
        <w:rPr>
          <w:rFonts w:asciiTheme="minorHAnsi" w:hAnsiTheme="minorHAnsi"/>
        </w:rPr>
      </w:pPr>
    </w:p>
    <w:p w:rsidR="002E4711" w:rsidRDefault="002E4711" w:rsidP="00BF5D58">
      <w:pPr>
        <w:jc w:val="both"/>
        <w:rPr>
          <w:rFonts w:asciiTheme="minorHAnsi" w:hAnsiTheme="minorHAnsi"/>
        </w:rPr>
      </w:pPr>
    </w:p>
    <w:p w:rsidR="002E4711" w:rsidRDefault="002E4711" w:rsidP="00BF5D58">
      <w:pPr>
        <w:jc w:val="both"/>
        <w:rPr>
          <w:rFonts w:asciiTheme="minorHAnsi" w:hAnsiTheme="minorHAnsi"/>
        </w:rPr>
      </w:pPr>
    </w:p>
    <w:p w:rsidR="002E4711" w:rsidRDefault="002E4711" w:rsidP="00BF5D58">
      <w:pPr>
        <w:jc w:val="both"/>
        <w:rPr>
          <w:rFonts w:asciiTheme="minorHAnsi" w:hAnsiTheme="minorHAnsi"/>
        </w:rPr>
      </w:pPr>
    </w:p>
    <w:p w:rsidR="002E4711" w:rsidRDefault="002E4711" w:rsidP="00BF5D58">
      <w:pPr>
        <w:jc w:val="both"/>
        <w:rPr>
          <w:rFonts w:asciiTheme="minorHAnsi" w:hAnsiTheme="minorHAnsi"/>
        </w:rPr>
      </w:pPr>
    </w:p>
    <w:p w:rsidR="002E4711" w:rsidRDefault="002E4711" w:rsidP="00BF5D58">
      <w:pPr>
        <w:jc w:val="both"/>
        <w:rPr>
          <w:rFonts w:asciiTheme="minorHAnsi" w:hAnsiTheme="minorHAnsi"/>
        </w:rPr>
      </w:pPr>
    </w:p>
    <w:p w:rsidR="002E4711" w:rsidRPr="004C152A" w:rsidRDefault="002E4711" w:rsidP="00BF5D58">
      <w:pPr>
        <w:jc w:val="both"/>
        <w:rPr>
          <w:rFonts w:asciiTheme="minorHAnsi" w:hAnsiTheme="minorHAnsi"/>
        </w:rPr>
      </w:pPr>
    </w:p>
    <w:p w:rsidR="002E20B1" w:rsidRPr="004C152A" w:rsidRDefault="002E20B1" w:rsidP="00BF5D58">
      <w:pPr>
        <w:jc w:val="both"/>
        <w:rPr>
          <w:rFonts w:asciiTheme="minorHAnsi" w:hAnsiTheme="minorHAnsi"/>
        </w:rPr>
      </w:pPr>
      <w:bookmarkStart w:id="0" w:name="_GoBack"/>
      <w:bookmarkEnd w:id="0"/>
    </w:p>
    <w:sectPr w:rsidR="002E20B1" w:rsidRPr="004C152A"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9A6" w:rsidRDefault="009869A6" w:rsidP="00ED36EA">
      <w:r>
        <w:separator/>
      </w:r>
    </w:p>
  </w:endnote>
  <w:endnote w:type="continuationSeparator" w:id="0">
    <w:p w:rsidR="009869A6" w:rsidRDefault="009869A6"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1A081A">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1A081A">
      <w:rPr>
        <w:b/>
        <w:bCs/>
        <w:noProof/>
      </w:rPr>
      <w:t>2</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9A6" w:rsidRDefault="009869A6" w:rsidP="00ED36EA">
      <w:r>
        <w:separator/>
      </w:r>
    </w:p>
  </w:footnote>
  <w:footnote w:type="continuationSeparator" w:id="0">
    <w:p w:rsidR="009869A6" w:rsidRDefault="009869A6"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223D9"/>
    <w:rsid w:val="00064B91"/>
    <w:rsid w:val="000D3EAD"/>
    <w:rsid w:val="0011150E"/>
    <w:rsid w:val="00117B3C"/>
    <w:rsid w:val="00156B59"/>
    <w:rsid w:val="00174B65"/>
    <w:rsid w:val="001928EB"/>
    <w:rsid w:val="001A081A"/>
    <w:rsid w:val="00227BD5"/>
    <w:rsid w:val="002909B4"/>
    <w:rsid w:val="002E20B1"/>
    <w:rsid w:val="002E4711"/>
    <w:rsid w:val="00347B6D"/>
    <w:rsid w:val="003527A9"/>
    <w:rsid w:val="00355F74"/>
    <w:rsid w:val="003A497F"/>
    <w:rsid w:val="004C152A"/>
    <w:rsid w:val="004F5242"/>
    <w:rsid w:val="00510083"/>
    <w:rsid w:val="00525A84"/>
    <w:rsid w:val="005D6903"/>
    <w:rsid w:val="006212B9"/>
    <w:rsid w:val="006952F3"/>
    <w:rsid w:val="006B03CC"/>
    <w:rsid w:val="007758D3"/>
    <w:rsid w:val="00776B2C"/>
    <w:rsid w:val="007A0E32"/>
    <w:rsid w:val="00803167"/>
    <w:rsid w:val="008A2855"/>
    <w:rsid w:val="0092525B"/>
    <w:rsid w:val="009869A6"/>
    <w:rsid w:val="009C6934"/>
    <w:rsid w:val="00A9187D"/>
    <w:rsid w:val="00AF66EA"/>
    <w:rsid w:val="00B33785"/>
    <w:rsid w:val="00BB0D06"/>
    <w:rsid w:val="00BF5D58"/>
    <w:rsid w:val="00C873D5"/>
    <w:rsid w:val="00DD37CB"/>
    <w:rsid w:val="00E4730C"/>
    <w:rsid w:val="00E54319"/>
    <w:rsid w:val="00EB303C"/>
    <w:rsid w:val="00ED36EA"/>
    <w:rsid w:val="00F221E7"/>
    <w:rsid w:val="00F56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B0EF2"/>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dc:creator>
  <cp:lastModifiedBy>JURIDICO</cp:lastModifiedBy>
  <cp:revision>2</cp:revision>
  <cp:lastPrinted>2018-01-29T16:44:00Z</cp:lastPrinted>
  <dcterms:created xsi:type="dcterms:W3CDTF">2018-01-30T15:25:00Z</dcterms:created>
  <dcterms:modified xsi:type="dcterms:W3CDTF">2018-01-30T15:25:00Z</dcterms:modified>
</cp:coreProperties>
</file>